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11BB6" w:rsidTr="00311BB6">
        <w:tc>
          <w:tcPr>
            <w:tcW w:w="9212" w:type="dxa"/>
          </w:tcPr>
          <w:p w:rsidR="00380A88" w:rsidRDefault="00311BB6" w:rsidP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školy: </w:t>
            </w:r>
            <w:r>
              <w:rPr>
                <w:sz w:val="44"/>
                <w:szCs w:val="44"/>
              </w:rPr>
              <w:t xml:space="preserve">   </w:t>
            </w:r>
            <w:r w:rsidRPr="00910D7A">
              <w:rPr>
                <w:sz w:val="44"/>
                <w:szCs w:val="44"/>
              </w:rPr>
              <w:t xml:space="preserve">ZŠ </w:t>
            </w:r>
            <w:r>
              <w:rPr>
                <w:sz w:val="44"/>
                <w:szCs w:val="44"/>
              </w:rPr>
              <w:t>PRŮHONICE</w:t>
            </w:r>
          </w:p>
          <w:p w:rsidR="00311BB6" w:rsidRDefault="00380A88" w:rsidP="00311BB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                         </w:t>
            </w:r>
            <w:r w:rsidRPr="00380A88">
              <w:rPr>
                <w:sz w:val="40"/>
                <w:szCs w:val="40"/>
              </w:rPr>
              <w:t>Školní 191, 252 43 Průhonice</w:t>
            </w:r>
            <w:r w:rsidR="00311BB6" w:rsidRPr="00910D7A">
              <w:rPr>
                <w:sz w:val="44"/>
                <w:szCs w:val="44"/>
              </w:rPr>
              <w:br/>
            </w:r>
            <w:r w:rsidR="00311BB6">
              <w:rPr>
                <w:sz w:val="44"/>
                <w:szCs w:val="44"/>
              </w:rPr>
              <w:t xml:space="preserve">                          okres PRAHA – ZÁPAD</w:t>
            </w:r>
          </w:p>
          <w:p w:rsidR="00311BB6" w:rsidRDefault="00311BB6"/>
        </w:tc>
      </w:tr>
      <w:tr w:rsidR="00311BB6" w:rsidTr="00311BB6">
        <w:tc>
          <w:tcPr>
            <w:tcW w:w="9212" w:type="dxa"/>
            <w:shd w:val="clear" w:color="auto" w:fill="000000" w:themeFill="text1"/>
          </w:tcPr>
          <w:p w:rsidR="00683FEB" w:rsidRPr="00683FEB" w:rsidRDefault="002300AE" w:rsidP="00683FEB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KDO BYDLÍ V DOMĚ</w:t>
            </w:r>
          </w:p>
          <w:p w:rsidR="00311BB6" w:rsidRDefault="00311BB6" w:rsidP="00311BB6">
            <w:pPr>
              <w:jc w:val="center"/>
            </w:pPr>
          </w:p>
        </w:tc>
      </w:tr>
      <w:tr w:rsidR="00311BB6" w:rsidTr="00311BB6">
        <w:tc>
          <w:tcPr>
            <w:tcW w:w="9212" w:type="dxa"/>
          </w:tcPr>
          <w:p w:rsidR="00311BB6" w:rsidRDefault="00311BB6"/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Autor: </w:t>
            </w:r>
            <w:r>
              <w:rPr>
                <w:sz w:val="44"/>
                <w:szCs w:val="44"/>
              </w:rPr>
              <w:t>IVA BULÍČKOVÁ</w:t>
            </w:r>
          </w:p>
          <w:p w:rsidR="00311BB6" w:rsidRDefault="00311BB6">
            <w:pPr>
              <w:rPr>
                <w:sz w:val="44"/>
                <w:szCs w:val="44"/>
              </w:rPr>
            </w:pPr>
          </w:p>
          <w:p w:rsidR="00311BB6" w:rsidRDefault="00311BB6">
            <w:pPr>
              <w:rPr>
                <w:sz w:val="44"/>
                <w:szCs w:val="44"/>
              </w:rPr>
            </w:pPr>
            <w:r w:rsidRPr="00910D7A">
              <w:rPr>
                <w:sz w:val="44"/>
                <w:szCs w:val="44"/>
              </w:rPr>
              <w:t xml:space="preserve">Název a číslo materiálu: </w:t>
            </w:r>
          </w:p>
          <w:p w:rsidR="00311BB6" w:rsidRDefault="00311BB6" w:rsidP="00311BB6">
            <w:pPr>
              <w:rPr>
                <w:sz w:val="44"/>
                <w:szCs w:val="44"/>
                <w:lang w:val="en-US"/>
              </w:rPr>
            </w:pPr>
            <w:r w:rsidRPr="00311BB6">
              <w:rPr>
                <w:sz w:val="44"/>
                <w:szCs w:val="44"/>
              </w:rPr>
              <w:t>VY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32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r w:rsidRPr="00311BB6">
              <w:rPr>
                <w:sz w:val="44"/>
                <w:szCs w:val="44"/>
              </w:rPr>
              <w:t xml:space="preserve"> INOVACE </w:t>
            </w:r>
            <w:r w:rsidRPr="00311BB6">
              <w:rPr>
                <w:b/>
                <w:bCs/>
                <w:sz w:val="44"/>
                <w:szCs w:val="44"/>
              </w:rPr>
              <w:t>_</w:t>
            </w:r>
            <w:proofErr w:type="gramStart"/>
            <w:r w:rsidRPr="00311BB6">
              <w:rPr>
                <w:sz w:val="44"/>
                <w:szCs w:val="44"/>
              </w:rPr>
              <w:t>M.2. 0</w:t>
            </w:r>
            <w:r w:rsidR="002300AE">
              <w:rPr>
                <w:sz w:val="44"/>
                <w:szCs w:val="44"/>
                <w:lang w:val="en-US"/>
              </w:rPr>
              <w:t>5</w:t>
            </w:r>
            <w:proofErr w:type="gramEnd"/>
          </w:p>
          <w:p w:rsidR="00311BB6" w:rsidRPr="00311BB6" w:rsidRDefault="00311BB6" w:rsidP="00311BB6">
            <w:pPr>
              <w:rPr>
                <w:sz w:val="44"/>
                <w:szCs w:val="44"/>
                <w:lang w:val="en-US"/>
              </w:rPr>
            </w:pPr>
          </w:p>
        </w:tc>
      </w:tr>
    </w:tbl>
    <w:p w:rsidR="00160D05" w:rsidRDefault="00160D0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50260" w:rsidTr="00C50260">
        <w:tc>
          <w:tcPr>
            <w:tcW w:w="9212" w:type="dxa"/>
          </w:tcPr>
          <w:p w:rsidR="00C50260" w:rsidRDefault="00C50260"/>
          <w:p w:rsidR="00C50260" w:rsidRDefault="00C50260" w:rsidP="00C50260">
            <w:pPr>
              <w:rPr>
                <w:sz w:val="40"/>
                <w:szCs w:val="40"/>
              </w:rPr>
            </w:pPr>
            <w:r w:rsidRPr="00C50260">
              <w:rPr>
                <w:b/>
                <w:bCs/>
                <w:sz w:val="44"/>
                <w:szCs w:val="44"/>
              </w:rPr>
              <w:t>Anotace</w:t>
            </w:r>
            <w:r w:rsidRPr="00C50260">
              <w:rPr>
                <w:sz w:val="44"/>
                <w:szCs w:val="44"/>
              </w:rPr>
              <w:t xml:space="preserve">: </w:t>
            </w:r>
            <w:r>
              <w:rPr>
                <w:sz w:val="44"/>
                <w:szCs w:val="44"/>
              </w:rPr>
              <w:t xml:space="preserve"> </w:t>
            </w:r>
            <w:proofErr w:type="gramStart"/>
            <w:r w:rsidRPr="00C50260">
              <w:rPr>
                <w:sz w:val="40"/>
                <w:szCs w:val="40"/>
              </w:rPr>
              <w:t>Materiály  jsou</w:t>
            </w:r>
            <w:proofErr w:type="gramEnd"/>
            <w:r w:rsidRPr="00C50260">
              <w:rPr>
                <w:sz w:val="40"/>
                <w:szCs w:val="40"/>
              </w:rPr>
              <w:t xml:space="preserve"> určeny pro žáky 2</w:t>
            </w:r>
            <w:r>
              <w:rPr>
                <w:sz w:val="40"/>
                <w:szCs w:val="40"/>
              </w:rPr>
              <w:t>. ročníku.</w:t>
            </w:r>
          </w:p>
          <w:p w:rsidR="00AA3AAC" w:rsidRDefault="00AA3AAC" w:rsidP="00904753">
            <w:pPr>
              <w:rPr>
                <w:sz w:val="36"/>
                <w:szCs w:val="36"/>
              </w:rPr>
            </w:pPr>
          </w:p>
          <w:p w:rsidR="00AA3AAC" w:rsidRDefault="002300AE" w:rsidP="00904753">
            <w:pPr>
              <w:rPr>
                <w:sz w:val="36"/>
                <w:szCs w:val="36"/>
              </w:rPr>
            </w:pPr>
            <w:proofErr w:type="gramStart"/>
            <w:r w:rsidRPr="002300AE">
              <w:rPr>
                <w:sz w:val="36"/>
                <w:szCs w:val="36"/>
              </w:rPr>
              <w:t>Používání  tabulky</w:t>
            </w:r>
            <w:proofErr w:type="gramEnd"/>
            <w:r w:rsidRPr="002300AE">
              <w:rPr>
                <w:sz w:val="36"/>
                <w:szCs w:val="36"/>
              </w:rPr>
              <w:t xml:space="preserve"> jako nástroje organizace souboru.</w:t>
            </w:r>
          </w:p>
          <w:p w:rsidR="002300AE" w:rsidRPr="00904753" w:rsidRDefault="002300AE" w:rsidP="00904753">
            <w:pPr>
              <w:rPr>
                <w:sz w:val="36"/>
                <w:szCs w:val="36"/>
              </w:rPr>
            </w:pPr>
            <w:bookmarkStart w:id="0" w:name="_GoBack"/>
            <w:bookmarkEnd w:id="0"/>
          </w:p>
          <w:p w:rsidR="00C50260" w:rsidRPr="00C50260" w:rsidRDefault="00C50260" w:rsidP="00C50260">
            <w:pPr>
              <w:rPr>
                <w:sz w:val="44"/>
                <w:szCs w:val="44"/>
              </w:rPr>
            </w:pPr>
            <w:r w:rsidRPr="00C50260">
              <w:rPr>
                <w:b/>
                <w:bCs/>
                <w:sz w:val="44"/>
                <w:szCs w:val="44"/>
              </w:rPr>
              <w:t>Období</w:t>
            </w:r>
            <w:r w:rsidRPr="00C50260">
              <w:rPr>
                <w:sz w:val="44"/>
                <w:szCs w:val="44"/>
              </w:rPr>
              <w:t>:</w:t>
            </w:r>
            <w:r w:rsidR="00377420">
              <w:rPr>
                <w:sz w:val="44"/>
                <w:szCs w:val="44"/>
              </w:rPr>
              <w:t xml:space="preserve"> září</w:t>
            </w:r>
            <w:r w:rsidRPr="00C50260">
              <w:rPr>
                <w:sz w:val="44"/>
                <w:szCs w:val="44"/>
              </w:rPr>
              <w:t xml:space="preserve"> – </w:t>
            </w:r>
            <w:r w:rsidR="00377420">
              <w:rPr>
                <w:sz w:val="44"/>
                <w:szCs w:val="44"/>
              </w:rPr>
              <w:t>prosinec</w:t>
            </w:r>
            <w:r w:rsidRPr="00C50260">
              <w:rPr>
                <w:sz w:val="44"/>
                <w:szCs w:val="44"/>
              </w:rPr>
              <w:t xml:space="preserve"> 2012</w:t>
            </w:r>
          </w:p>
          <w:p w:rsidR="00C50260" w:rsidRDefault="00C50260"/>
          <w:p w:rsidR="00C50260" w:rsidRDefault="00C50260"/>
        </w:tc>
      </w:tr>
    </w:tbl>
    <w:p w:rsidR="00C50260" w:rsidRDefault="00C50260"/>
    <w:p w:rsidR="00A83271" w:rsidRDefault="00A83271"/>
    <w:p w:rsidR="00A83271" w:rsidRDefault="00A83271"/>
    <w:p w:rsidR="00A83271" w:rsidRDefault="00A83271" w:rsidP="00A83271">
      <w:pPr>
        <w:jc w:val="center"/>
      </w:pPr>
      <w:r w:rsidRPr="00A83271">
        <w:rPr>
          <w:noProof/>
          <w:lang w:eastAsia="cs-CZ"/>
        </w:rPr>
        <w:drawing>
          <wp:inline distT="0" distB="0" distL="0" distR="0">
            <wp:extent cx="5715000" cy="1247775"/>
            <wp:effectExtent l="19050" t="0" r="0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3271" w:rsidSect="00160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11BB6"/>
    <w:rsid w:val="00160D05"/>
    <w:rsid w:val="002300AE"/>
    <w:rsid w:val="00311BB6"/>
    <w:rsid w:val="00377420"/>
    <w:rsid w:val="00380A88"/>
    <w:rsid w:val="00683FEB"/>
    <w:rsid w:val="00904753"/>
    <w:rsid w:val="00A83271"/>
    <w:rsid w:val="00A9368D"/>
    <w:rsid w:val="00AA3AAC"/>
    <w:rsid w:val="00C50260"/>
    <w:rsid w:val="00F1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B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11B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83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32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 Bulíčková</cp:lastModifiedBy>
  <cp:revision>13</cp:revision>
  <dcterms:created xsi:type="dcterms:W3CDTF">2012-12-03T18:31:00Z</dcterms:created>
  <dcterms:modified xsi:type="dcterms:W3CDTF">2012-12-04T12:57:00Z</dcterms:modified>
</cp:coreProperties>
</file>